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B53" w:rsidRDefault="005A41D7" w:rsidP="005A41D7">
      <w:pPr>
        <w:pStyle w:val="a3"/>
        <w:tabs>
          <w:tab w:val="clear" w:pos="4153"/>
          <w:tab w:val="clear" w:pos="8306"/>
        </w:tabs>
        <w:ind w:firstLine="0"/>
        <w:jc w:val="right"/>
        <w:rPr>
          <w:sz w:val="28"/>
          <w:szCs w:val="28"/>
        </w:rPr>
      </w:pPr>
      <w:r w:rsidRPr="005A41D7">
        <w:rPr>
          <w:sz w:val="28"/>
          <w:szCs w:val="28"/>
        </w:rPr>
        <w:t>Проект</w:t>
      </w:r>
    </w:p>
    <w:p w:rsidR="005A41D7" w:rsidRPr="005A41D7" w:rsidRDefault="005A41D7" w:rsidP="00583F2D">
      <w:pPr>
        <w:pStyle w:val="a3"/>
        <w:tabs>
          <w:tab w:val="clear" w:pos="4153"/>
          <w:tab w:val="clear" w:pos="8306"/>
        </w:tabs>
        <w:ind w:firstLine="0"/>
        <w:jc w:val="right"/>
        <w:rPr>
          <w:sz w:val="28"/>
          <w:szCs w:val="28"/>
        </w:rPr>
      </w:pPr>
    </w:p>
    <w:p w:rsidR="00C5131A" w:rsidRPr="000A119C" w:rsidRDefault="00C5131A" w:rsidP="00583F2D">
      <w:pPr>
        <w:pStyle w:val="a3"/>
        <w:tabs>
          <w:tab w:val="clear" w:pos="4153"/>
          <w:tab w:val="clear" w:pos="8306"/>
        </w:tabs>
        <w:ind w:firstLine="0"/>
        <w:jc w:val="center"/>
        <w:rPr>
          <w:sz w:val="28"/>
          <w:szCs w:val="28"/>
        </w:rPr>
      </w:pPr>
      <w:r w:rsidRPr="000A119C">
        <w:rPr>
          <w:sz w:val="28"/>
          <w:szCs w:val="28"/>
        </w:rPr>
        <w:t>ЗАКОН</w:t>
      </w:r>
    </w:p>
    <w:p w:rsidR="00C5131A" w:rsidRPr="000A119C" w:rsidRDefault="00C5131A" w:rsidP="00583F2D">
      <w:pPr>
        <w:ind w:firstLine="0"/>
        <w:jc w:val="center"/>
        <w:rPr>
          <w:szCs w:val="28"/>
        </w:rPr>
      </w:pPr>
      <w:r w:rsidRPr="000A119C">
        <w:rPr>
          <w:szCs w:val="28"/>
        </w:rPr>
        <w:t>Алтайского края</w:t>
      </w:r>
    </w:p>
    <w:p w:rsidR="00C5131A" w:rsidRPr="000A119C" w:rsidRDefault="00C5131A" w:rsidP="00583F2D">
      <w:pPr>
        <w:pStyle w:val="1"/>
        <w:ind w:firstLine="0"/>
        <w:jc w:val="both"/>
        <w:rPr>
          <w:bCs/>
          <w:sz w:val="28"/>
          <w:szCs w:val="28"/>
        </w:rPr>
      </w:pPr>
    </w:p>
    <w:p w:rsidR="00A326C2" w:rsidRDefault="00A326C2" w:rsidP="00583F2D">
      <w:pPr>
        <w:ind w:firstLine="0"/>
        <w:jc w:val="center"/>
        <w:rPr>
          <w:b/>
          <w:szCs w:val="28"/>
        </w:rPr>
      </w:pPr>
      <w:r w:rsidRPr="00A326C2">
        <w:rPr>
          <w:b/>
          <w:szCs w:val="28"/>
        </w:rPr>
        <w:t xml:space="preserve">О внесении изменений в закон Алтайского края </w:t>
      </w:r>
    </w:p>
    <w:p w:rsidR="008E13D4" w:rsidRDefault="00A326C2" w:rsidP="00583F2D">
      <w:pPr>
        <w:ind w:firstLine="0"/>
        <w:jc w:val="center"/>
        <w:rPr>
          <w:b/>
          <w:szCs w:val="28"/>
        </w:rPr>
      </w:pPr>
      <w:r w:rsidRPr="00A326C2">
        <w:rPr>
          <w:b/>
          <w:szCs w:val="28"/>
        </w:rPr>
        <w:t>«О налоге на имущество организаций</w:t>
      </w:r>
      <w:r w:rsidR="008E13D4">
        <w:rPr>
          <w:b/>
          <w:szCs w:val="28"/>
        </w:rPr>
        <w:t xml:space="preserve"> на</w:t>
      </w:r>
      <w:r w:rsidRPr="00A326C2">
        <w:rPr>
          <w:b/>
          <w:szCs w:val="28"/>
        </w:rPr>
        <w:t xml:space="preserve"> территории </w:t>
      </w:r>
    </w:p>
    <w:p w:rsidR="008E13D4" w:rsidRDefault="00A326C2" w:rsidP="00583F2D">
      <w:pPr>
        <w:ind w:firstLine="0"/>
        <w:jc w:val="center"/>
        <w:rPr>
          <w:b/>
          <w:szCs w:val="28"/>
        </w:rPr>
      </w:pPr>
      <w:r w:rsidRPr="00A326C2">
        <w:rPr>
          <w:b/>
          <w:szCs w:val="28"/>
        </w:rPr>
        <w:t xml:space="preserve">Алтайского края» и закон Алтайского края </w:t>
      </w:r>
    </w:p>
    <w:p w:rsidR="00C5131A" w:rsidRDefault="00A326C2" w:rsidP="00583F2D">
      <w:pPr>
        <w:ind w:firstLine="0"/>
        <w:jc w:val="center"/>
        <w:rPr>
          <w:b/>
          <w:szCs w:val="28"/>
        </w:rPr>
      </w:pPr>
      <w:r w:rsidRPr="00A326C2">
        <w:rPr>
          <w:b/>
          <w:szCs w:val="28"/>
        </w:rPr>
        <w:t>«О транспортном налоге на территории Алтайского края»</w:t>
      </w:r>
    </w:p>
    <w:p w:rsidR="00A326C2" w:rsidRPr="00A326C2" w:rsidRDefault="00A326C2" w:rsidP="00C5131A">
      <w:pPr>
        <w:jc w:val="center"/>
        <w:rPr>
          <w:b/>
          <w:szCs w:val="28"/>
        </w:rPr>
      </w:pPr>
    </w:p>
    <w:p w:rsidR="00C5131A" w:rsidRPr="000A119C" w:rsidRDefault="00C5131A" w:rsidP="00F424F7">
      <w:pPr>
        <w:pStyle w:val="a5"/>
        <w:spacing w:line="240" w:lineRule="auto"/>
        <w:rPr>
          <w:b/>
          <w:sz w:val="28"/>
          <w:szCs w:val="28"/>
        </w:rPr>
      </w:pPr>
      <w:r w:rsidRPr="000A119C">
        <w:rPr>
          <w:b/>
          <w:sz w:val="28"/>
          <w:szCs w:val="28"/>
        </w:rPr>
        <w:t>Статья 1</w:t>
      </w:r>
    </w:p>
    <w:p w:rsidR="00C5131A" w:rsidRPr="000A119C" w:rsidRDefault="00C5131A" w:rsidP="00F424F7">
      <w:pPr>
        <w:pStyle w:val="a5"/>
        <w:spacing w:line="240" w:lineRule="auto"/>
        <w:rPr>
          <w:b/>
          <w:sz w:val="28"/>
          <w:szCs w:val="28"/>
        </w:rPr>
      </w:pPr>
    </w:p>
    <w:p w:rsidR="009931D9" w:rsidRPr="009931D9" w:rsidRDefault="00C5131A" w:rsidP="00F224B0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EB01F0">
        <w:rPr>
          <w:szCs w:val="28"/>
        </w:rPr>
        <w:t>Внести в</w:t>
      </w:r>
      <w:r w:rsidR="00451BD5" w:rsidRPr="00EB01F0">
        <w:rPr>
          <w:szCs w:val="28"/>
        </w:rPr>
        <w:t xml:space="preserve"> </w:t>
      </w:r>
      <w:r w:rsidR="00EB01F0" w:rsidRPr="00EB01F0">
        <w:rPr>
          <w:szCs w:val="28"/>
        </w:rPr>
        <w:t>пункт 2</w:t>
      </w:r>
      <w:r w:rsidR="00F554ED" w:rsidRPr="00EB01F0">
        <w:rPr>
          <w:szCs w:val="28"/>
        </w:rPr>
        <w:t xml:space="preserve"> </w:t>
      </w:r>
      <w:r w:rsidR="00451BD5" w:rsidRPr="00EB01F0">
        <w:rPr>
          <w:szCs w:val="28"/>
        </w:rPr>
        <w:t>стать</w:t>
      </w:r>
      <w:r w:rsidR="00F554ED" w:rsidRPr="00EB01F0">
        <w:rPr>
          <w:szCs w:val="28"/>
        </w:rPr>
        <w:t>и</w:t>
      </w:r>
      <w:r w:rsidR="00451BD5" w:rsidRPr="00EB01F0">
        <w:rPr>
          <w:szCs w:val="28"/>
        </w:rPr>
        <w:t xml:space="preserve"> </w:t>
      </w:r>
      <w:r w:rsidR="00EB01F0" w:rsidRPr="00EB01F0">
        <w:rPr>
          <w:szCs w:val="28"/>
        </w:rPr>
        <w:t>1</w:t>
      </w:r>
      <w:r w:rsidRPr="00EB01F0">
        <w:rPr>
          <w:szCs w:val="28"/>
        </w:rPr>
        <w:t xml:space="preserve"> закон</w:t>
      </w:r>
      <w:r w:rsidR="00451BD5" w:rsidRPr="00EB01F0">
        <w:rPr>
          <w:szCs w:val="28"/>
        </w:rPr>
        <w:t>а</w:t>
      </w:r>
      <w:r w:rsidRPr="00EB01F0">
        <w:rPr>
          <w:szCs w:val="28"/>
        </w:rPr>
        <w:t xml:space="preserve"> Алтайского края от </w:t>
      </w:r>
      <w:r w:rsidR="00EB01F0" w:rsidRPr="00EB01F0">
        <w:rPr>
          <w:szCs w:val="28"/>
        </w:rPr>
        <w:t>27</w:t>
      </w:r>
      <w:r w:rsidRPr="00EB01F0">
        <w:rPr>
          <w:szCs w:val="28"/>
        </w:rPr>
        <w:t xml:space="preserve"> </w:t>
      </w:r>
      <w:r w:rsidR="00EB01F0" w:rsidRPr="00EB01F0">
        <w:rPr>
          <w:szCs w:val="28"/>
        </w:rPr>
        <w:t>н</w:t>
      </w:r>
      <w:r w:rsidRPr="00EB01F0">
        <w:rPr>
          <w:szCs w:val="28"/>
        </w:rPr>
        <w:t>оября 200</w:t>
      </w:r>
      <w:r w:rsidR="00EB01F0" w:rsidRPr="00EB01F0">
        <w:rPr>
          <w:szCs w:val="28"/>
        </w:rPr>
        <w:t>3</w:t>
      </w:r>
      <w:r w:rsidRPr="00EB01F0">
        <w:rPr>
          <w:szCs w:val="28"/>
        </w:rPr>
        <w:t xml:space="preserve"> года №</w:t>
      </w:r>
      <w:r w:rsidR="00515B03">
        <w:rPr>
          <w:szCs w:val="28"/>
        </w:rPr>
        <w:t> </w:t>
      </w:r>
      <w:r w:rsidR="00EB01F0" w:rsidRPr="00EB01F0">
        <w:rPr>
          <w:szCs w:val="28"/>
        </w:rPr>
        <w:t>58</w:t>
      </w:r>
      <w:r w:rsidRPr="00EB01F0">
        <w:rPr>
          <w:szCs w:val="28"/>
        </w:rPr>
        <w:t xml:space="preserve">-ЗС «О налоге на </w:t>
      </w:r>
      <w:r w:rsidR="00EB01F0" w:rsidRPr="00EB01F0">
        <w:rPr>
          <w:szCs w:val="28"/>
        </w:rPr>
        <w:t xml:space="preserve">имущество организаций </w:t>
      </w:r>
      <w:r w:rsidR="008E13D4">
        <w:rPr>
          <w:szCs w:val="28"/>
        </w:rPr>
        <w:t xml:space="preserve">на </w:t>
      </w:r>
      <w:r w:rsidRPr="00EB01F0">
        <w:rPr>
          <w:szCs w:val="28"/>
        </w:rPr>
        <w:t xml:space="preserve">территории Алтайского края» </w:t>
      </w:r>
      <w:r w:rsidR="009931D9">
        <w:rPr>
          <w:rFonts w:eastAsia="Calibri"/>
          <w:szCs w:val="28"/>
        </w:rPr>
        <w:t>(Сборник законодательства Алтайского края, 2003, № 91, часть I; 2004, № 99, №</w:t>
      </w:r>
      <w:r w:rsidR="00515B03">
        <w:rPr>
          <w:rFonts w:eastAsia="Calibri"/>
          <w:szCs w:val="28"/>
        </w:rPr>
        <w:t> </w:t>
      </w:r>
      <w:r w:rsidR="009931D9">
        <w:rPr>
          <w:rFonts w:eastAsia="Calibri"/>
          <w:szCs w:val="28"/>
        </w:rPr>
        <w:t xml:space="preserve">104, часть I; 2005, № </w:t>
      </w:r>
      <w:r w:rsidR="009931D9" w:rsidRPr="009931D9">
        <w:rPr>
          <w:rFonts w:eastAsia="Calibri"/>
          <w:szCs w:val="28"/>
        </w:rPr>
        <w:t xml:space="preserve">114; 2012, </w:t>
      </w:r>
      <w:r w:rsidR="005A41D7">
        <w:rPr>
          <w:rFonts w:eastAsia="Calibri"/>
          <w:szCs w:val="28"/>
        </w:rPr>
        <w:t>№</w:t>
      </w:r>
      <w:r w:rsidR="009931D9" w:rsidRPr="009931D9">
        <w:rPr>
          <w:rFonts w:eastAsia="Calibri"/>
          <w:szCs w:val="28"/>
        </w:rPr>
        <w:t xml:space="preserve"> 198, часть I; 2013, № 211, часть I; 2015, № 230, часть I) изменение, заменив слова «</w:t>
      </w:r>
      <w:r w:rsidR="009931D9" w:rsidRPr="009931D9">
        <w:rPr>
          <w:rFonts w:eastAsia="Calibri"/>
          <w:bCs/>
          <w:szCs w:val="28"/>
        </w:rPr>
        <w:t>которых в соответствии с кадастровыми паспортами объектов недвижимости» словами «, разрешенное использование или наименование которых в соответствии со сведениями, содержащимися в Едином государственном реестре недвижимости</w:t>
      </w:r>
      <w:r w:rsidR="008E13D4">
        <w:rPr>
          <w:rFonts w:eastAsia="Calibri"/>
          <w:bCs/>
          <w:szCs w:val="28"/>
        </w:rPr>
        <w:t>,</w:t>
      </w:r>
      <w:r w:rsidR="009931D9">
        <w:rPr>
          <w:rFonts w:eastAsia="Calibri"/>
          <w:bCs/>
          <w:szCs w:val="28"/>
        </w:rPr>
        <w:t>».</w:t>
      </w:r>
    </w:p>
    <w:p w:rsidR="009931D9" w:rsidRPr="009931D9" w:rsidRDefault="009931D9" w:rsidP="009931D9">
      <w:pPr>
        <w:autoSpaceDE w:val="0"/>
        <w:autoSpaceDN w:val="0"/>
        <w:adjustRightInd w:val="0"/>
        <w:ind w:firstLine="540"/>
        <w:rPr>
          <w:rFonts w:eastAsia="Calibri"/>
          <w:szCs w:val="28"/>
        </w:rPr>
      </w:pPr>
    </w:p>
    <w:p w:rsidR="00F224B0" w:rsidRPr="000A119C" w:rsidRDefault="00F224B0" w:rsidP="00F224B0">
      <w:pPr>
        <w:pStyle w:val="5"/>
        <w:keepNext w:val="0"/>
        <w:keepLines w:val="0"/>
        <w:widowControl w:val="0"/>
        <w:spacing w:before="0"/>
        <w:rPr>
          <w:rFonts w:ascii="Times New Roman" w:hAnsi="Times New Roman"/>
          <w:b/>
          <w:color w:val="auto"/>
          <w:sz w:val="28"/>
          <w:szCs w:val="28"/>
        </w:rPr>
      </w:pPr>
      <w:r w:rsidRPr="000A119C">
        <w:rPr>
          <w:rFonts w:ascii="Times New Roman" w:hAnsi="Times New Roman"/>
          <w:b/>
          <w:color w:val="auto"/>
          <w:sz w:val="28"/>
          <w:szCs w:val="28"/>
        </w:rPr>
        <w:t>Статья 2</w:t>
      </w:r>
    </w:p>
    <w:p w:rsidR="00F224B0" w:rsidRPr="000A119C" w:rsidRDefault="00F224B0" w:rsidP="00F224B0">
      <w:pPr>
        <w:pStyle w:val="5"/>
        <w:keepNext w:val="0"/>
        <w:keepLines w:val="0"/>
        <w:widowControl w:val="0"/>
        <w:spacing w:before="0"/>
        <w:rPr>
          <w:rFonts w:ascii="Times New Roman" w:hAnsi="Times New Roman"/>
          <w:b/>
          <w:color w:val="auto"/>
          <w:sz w:val="28"/>
          <w:szCs w:val="28"/>
        </w:rPr>
      </w:pPr>
    </w:p>
    <w:p w:rsidR="006C608C" w:rsidRDefault="00A10D55" w:rsidP="00CB78BC">
      <w:pPr>
        <w:ind w:firstLine="709"/>
        <w:contextualSpacing/>
        <w:rPr>
          <w:rFonts w:eastAsia="Calibri"/>
          <w:szCs w:val="28"/>
        </w:rPr>
      </w:pPr>
      <w:r w:rsidRPr="000A119C">
        <w:rPr>
          <w:szCs w:val="28"/>
        </w:rPr>
        <w:t xml:space="preserve">Внести в часть </w:t>
      </w:r>
      <w:r>
        <w:rPr>
          <w:szCs w:val="28"/>
        </w:rPr>
        <w:t>4</w:t>
      </w:r>
      <w:r w:rsidRPr="000A119C">
        <w:rPr>
          <w:szCs w:val="28"/>
        </w:rPr>
        <w:t xml:space="preserve"> статьи </w:t>
      </w:r>
      <w:r>
        <w:rPr>
          <w:szCs w:val="28"/>
        </w:rPr>
        <w:t>3</w:t>
      </w:r>
      <w:r w:rsidRPr="000A119C">
        <w:rPr>
          <w:szCs w:val="28"/>
        </w:rPr>
        <w:t xml:space="preserve"> закона Алтайского края от </w:t>
      </w:r>
      <w:smartTag w:uri="urn:schemas-microsoft-com:office:smarttags" w:element="date">
        <w:smartTagPr>
          <w:attr w:name="ls" w:val="trans"/>
          <w:attr w:name="Month" w:val="10"/>
          <w:attr w:name="Day" w:val="10"/>
          <w:attr w:name="Year" w:val="2002"/>
        </w:smartTagPr>
        <w:r w:rsidRPr="000A119C">
          <w:rPr>
            <w:szCs w:val="28"/>
          </w:rPr>
          <w:t>10 октября 2002 года</w:t>
        </w:r>
      </w:smartTag>
      <w:r w:rsidRPr="000A119C">
        <w:rPr>
          <w:szCs w:val="28"/>
        </w:rPr>
        <w:t xml:space="preserve"> №</w:t>
      </w:r>
      <w:r w:rsidR="00515B03">
        <w:rPr>
          <w:szCs w:val="28"/>
        </w:rPr>
        <w:t> </w:t>
      </w:r>
      <w:r w:rsidRPr="000A119C">
        <w:rPr>
          <w:szCs w:val="28"/>
        </w:rPr>
        <w:t>66-ЗС «О транспортном налоге на территории Алтайского края» (Сборник</w:t>
      </w:r>
      <w:r w:rsidR="00B32177">
        <w:rPr>
          <w:szCs w:val="28"/>
        </w:rPr>
        <w:t xml:space="preserve"> </w:t>
      </w:r>
      <w:r w:rsidRPr="000A119C">
        <w:rPr>
          <w:szCs w:val="28"/>
        </w:rPr>
        <w:t>законодательства Алтайского края,</w:t>
      </w:r>
      <w:r w:rsidRPr="000A119C">
        <w:rPr>
          <w:rFonts w:eastAsia="Calibri"/>
          <w:szCs w:val="28"/>
        </w:rPr>
        <w:t xml:space="preserve"> 2002, № 78; 2003, № 85,</w:t>
      </w:r>
      <w:r w:rsidR="00583F2D">
        <w:rPr>
          <w:rFonts w:eastAsia="Calibri"/>
          <w:szCs w:val="28"/>
        </w:rPr>
        <w:t xml:space="preserve"> №</w:t>
      </w:r>
      <w:r w:rsidRPr="000A119C">
        <w:rPr>
          <w:rFonts w:eastAsia="Calibri"/>
          <w:szCs w:val="28"/>
        </w:rPr>
        <w:t xml:space="preserve"> 91, часть I; 2004,</w:t>
      </w:r>
      <w:r w:rsidR="00B32177">
        <w:rPr>
          <w:rFonts w:eastAsia="Calibri"/>
          <w:szCs w:val="28"/>
        </w:rPr>
        <w:t xml:space="preserve"> </w:t>
      </w:r>
      <w:r w:rsidRPr="000A119C">
        <w:rPr>
          <w:rFonts w:eastAsia="Calibri"/>
          <w:szCs w:val="28"/>
        </w:rPr>
        <w:t>№</w:t>
      </w:r>
      <w:r w:rsidR="00B32177">
        <w:rPr>
          <w:rFonts w:eastAsia="Calibri"/>
          <w:szCs w:val="28"/>
        </w:rPr>
        <w:t> </w:t>
      </w:r>
      <w:r w:rsidRPr="000A119C">
        <w:rPr>
          <w:rFonts w:eastAsia="Calibri"/>
          <w:szCs w:val="28"/>
        </w:rPr>
        <w:t>103; 2005, № 114,</w:t>
      </w:r>
      <w:r w:rsidR="00583F2D">
        <w:rPr>
          <w:rFonts w:eastAsia="Calibri"/>
          <w:szCs w:val="28"/>
        </w:rPr>
        <w:t xml:space="preserve"> №</w:t>
      </w:r>
      <w:r w:rsidRPr="000A119C">
        <w:rPr>
          <w:rFonts w:eastAsia="Calibri"/>
          <w:szCs w:val="28"/>
        </w:rPr>
        <w:t xml:space="preserve"> 115, часть I; 2006, № 121, часть I, № 126, часть I; 2008,</w:t>
      </w:r>
      <w:r w:rsidR="00B32177">
        <w:rPr>
          <w:rFonts w:eastAsia="Calibri"/>
          <w:szCs w:val="28"/>
        </w:rPr>
        <w:t xml:space="preserve"> </w:t>
      </w:r>
      <w:r w:rsidRPr="000A119C">
        <w:rPr>
          <w:rFonts w:eastAsia="Calibri"/>
          <w:szCs w:val="28"/>
        </w:rPr>
        <w:t>№</w:t>
      </w:r>
      <w:r w:rsidR="00B32177">
        <w:rPr>
          <w:rFonts w:eastAsia="Calibri"/>
          <w:szCs w:val="28"/>
        </w:rPr>
        <w:t> </w:t>
      </w:r>
      <w:r w:rsidRPr="000A119C">
        <w:rPr>
          <w:rFonts w:eastAsia="Calibri"/>
          <w:szCs w:val="28"/>
        </w:rPr>
        <w:t>147, часть I; 2010, № 175, часть II; 2011, № 181, часть I; Официальный интернет-портал правовой информации (</w:t>
      </w:r>
      <w:hyperlink r:id="rId7" w:history="1">
        <w:r w:rsidRPr="000A119C">
          <w:rPr>
            <w:rStyle w:val="a9"/>
            <w:rFonts w:eastAsia="Calibri"/>
            <w:color w:val="auto"/>
            <w:szCs w:val="28"/>
            <w:u w:val="none"/>
          </w:rPr>
          <w:t>www.pravo.gov.ru</w:t>
        </w:r>
      </w:hyperlink>
      <w:r w:rsidRPr="000A119C">
        <w:rPr>
          <w:rFonts w:eastAsia="Calibri"/>
          <w:szCs w:val="28"/>
        </w:rPr>
        <w:t>), 7 октября</w:t>
      </w:r>
      <w:r>
        <w:rPr>
          <w:rFonts w:eastAsia="Calibri"/>
          <w:szCs w:val="28"/>
        </w:rPr>
        <w:t xml:space="preserve"> </w:t>
      </w:r>
      <w:r w:rsidRPr="000A119C">
        <w:rPr>
          <w:rFonts w:eastAsia="Calibri"/>
          <w:szCs w:val="28"/>
        </w:rPr>
        <w:t>2014</w:t>
      </w:r>
      <w:r>
        <w:rPr>
          <w:rFonts w:eastAsia="Calibri"/>
          <w:szCs w:val="28"/>
        </w:rPr>
        <w:t xml:space="preserve"> года</w:t>
      </w:r>
      <w:r w:rsidR="00BB4C57" w:rsidRPr="000A119C">
        <w:rPr>
          <w:rFonts w:eastAsia="Calibri"/>
          <w:szCs w:val="28"/>
        </w:rPr>
        <w:t xml:space="preserve">, </w:t>
      </w:r>
      <w:r w:rsidR="00BB4C57">
        <w:rPr>
          <w:rFonts w:eastAsia="Calibri"/>
          <w:szCs w:val="28"/>
        </w:rPr>
        <w:t>5 </w:t>
      </w:r>
      <w:r w:rsidR="00BB4C57" w:rsidRPr="000A119C">
        <w:rPr>
          <w:rFonts w:eastAsia="Calibri"/>
          <w:szCs w:val="28"/>
        </w:rPr>
        <w:t>октября</w:t>
      </w:r>
      <w:r w:rsidR="00BB4C57">
        <w:rPr>
          <w:rFonts w:eastAsia="Calibri"/>
          <w:szCs w:val="28"/>
        </w:rPr>
        <w:t xml:space="preserve"> </w:t>
      </w:r>
      <w:r w:rsidR="00BB4C57" w:rsidRPr="000A119C">
        <w:rPr>
          <w:rFonts w:eastAsia="Calibri"/>
          <w:szCs w:val="28"/>
        </w:rPr>
        <w:t>201</w:t>
      </w:r>
      <w:r w:rsidR="00BB4C57">
        <w:rPr>
          <w:rFonts w:eastAsia="Calibri"/>
          <w:szCs w:val="28"/>
        </w:rPr>
        <w:t>7 года</w:t>
      </w:r>
      <w:r w:rsidRPr="000A119C">
        <w:rPr>
          <w:rFonts w:eastAsia="Calibri"/>
          <w:szCs w:val="28"/>
        </w:rPr>
        <w:t>) изменени</w:t>
      </w:r>
      <w:r w:rsidR="00F54606">
        <w:rPr>
          <w:rFonts w:eastAsia="Calibri"/>
          <w:szCs w:val="28"/>
        </w:rPr>
        <w:t>е, изложив ее в следующей редакции:</w:t>
      </w:r>
    </w:p>
    <w:p w:rsidR="00AD0114" w:rsidRDefault="00AD0114" w:rsidP="00EC09BF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 xml:space="preserve">«4. Налогоплательщики – физические лица, имеющие право на налоговые льготы, установленные частями 1 и 2 настоящей статьи, представляют в налоговый орган </w:t>
      </w:r>
      <w:r w:rsidR="00706541" w:rsidRPr="00706541">
        <w:rPr>
          <w:rFonts w:eastAsia="Calibri"/>
          <w:bCs/>
          <w:szCs w:val="28"/>
        </w:rPr>
        <w:t>по своему выбору</w:t>
      </w:r>
      <w:r w:rsidR="00706541" w:rsidRPr="00706541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заявление о предоставлении налоговой льготы</w:t>
      </w:r>
      <w:r w:rsidR="002C20E7">
        <w:rPr>
          <w:rFonts w:eastAsia="Calibri"/>
          <w:szCs w:val="28"/>
        </w:rPr>
        <w:t xml:space="preserve"> с указанием выбора транспортного средства</w:t>
      </w:r>
      <w:r>
        <w:rPr>
          <w:rFonts w:eastAsia="Calibri"/>
          <w:szCs w:val="28"/>
        </w:rPr>
        <w:t xml:space="preserve">, </w:t>
      </w:r>
      <w:r w:rsidR="002C20E7">
        <w:rPr>
          <w:rFonts w:eastAsia="Calibri"/>
          <w:szCs w:val="28"/>
        </w:rPr>
        <w:t xml:space="preserve">в отношении которого применяется льгота, </w:t>
      </w:r>
      <w:r>
        <w:rPr>
          <w:rFonts w:eastAsia="Calibri"/>
          <w:szCs w:val="28"/>
        </w:rPr>
        <w:t>а также вправе представить документы, подтверждающие право налогоплательщика на налоговую льготу.</w:t>
      </w:r>
      <w:r w:rsidR="002C20E7">
        <w:rPr>
          <w:rFonts w:eastAsia="Calibri"/>
          <w:szCs w:val="28"/>
        </w:rPr>
        <w:t>».</w:t>
      </w:r>
    </w:p>
    <w:p w:rsidR="00F224B0" w:rsidRDefault="00F224B0" w:rsidP="00CB78BC">
      <w:pPr>
        <w:ind w:firstLine="709"/>
        <w:contextualSpacing/>
        <w:rPr>
          <w:szCs w:val="28"/>
        </w:rPr>
      </w:pPr>
    </w:p>
    <w:p w:rsidR="00E728FC" w:rsidRDefault="00E728FC" w:rsidP="00E728FC">
      <w:pPr>
        <w:pStyle w:val="5"/>
        <w:keepNext w:val="0"/>
        <w:keepLines w:val="0"/>
        <w:widowControl w:val="0"/>
        <w:spacing w:before="0"/>
        <w:rPr>
          <w:rFonts w:ascii="Times New Roman" w:hAnsi="Times New Roman"/>
          <w:b/>
          <w:color w:val="auto"/>
          <w:sz w:val="28"/>
          <w:szCs w:val="28"/>
        </w:rPr>
      </w:pPr>
      <w:r w:rsidRPr="000A119C">
        <w:rPr>
          <w:rFonts w:ascii="Times New Roman" w:hAnsi="Times New Roman"/>
          <w:b/>
          <w:color w:val="auto"/>
          <w:sz w:val="28"/>
          <w:szCs w:val="28"/>
        </w:rPr>
        <w:t xml:space="preserve">Статья </w:t>
      </w:r>
      <w:r w:rsidR="003D425F">
        <w:rPr>
          <w:rFonts w:ascii="Times New Roman" w:hAnsi="Times New Roman"/>
          <w:b/>
          <w:color w:val="auto"/>
          <w:sz w:val="28"/>
          <w:szCs w:val="28"/>
        </w:rPr>
        <w:t>3</w:t>
      </w:r>
    </w:p>
    <w:p w:rsidR="00EC09BF" w:rsidRPr="00EC09BF" w:rsidRDefault="00EC09BF" w:rsidP="00EC09BF"/>
    <w:p w:rsidR="00E728FC" w:rsidRPr="008E13D4" w:rsidRDefault="00871ED7" w:rsidP="00FA4A81">
      <w:pPr>
        <w:autoSpaceDE w:val="0"/>
        <w:autoSpaceDN w:val="0"/>
        <w:adjustRightInd w:val="0"/>
        <w:ind w:firstLine="709"/>
        <w:rPr>
          <w:szCs w:val="28"/>
        </w:rPr>
      </w:pPr>
      <w:r w:rsidRPr="002F50F5">
        <w:rPr>
          <w:szCs w:val="28"/>
        </w:rPr>
        <w:t xml:space="preserve">Настоящий Закон вступает в силу </w:t>
      </w:r>
      <w:r w:rsidRPr="002F50F5">
        <w:rPr>
          <w:rFonts w:eastAsia="Calibri"/>
          <w:szCs w:val="28"/>
        </w:rPr>
        <w:t>по истечении одного месяца со дня его официального опубликования</w:t>
      </w:r>
      <w:r w:rsidR="00BE3B30">
        <w:rPr>
          <w:rFonts w:eastAsia="Calibri"/>
          <w:szCs w:val="28"/>
        </w:rPr>
        <w:t>, за и</w:t>
      </w:r>
      <w:r w:rsidR="008E13D4" w:rsidRPr="008E13D4">
        <w:rPr>
          <w:szCs w:val="28"/>
        </w:rPr>
        <w:t xml:space="preserve">сключением статьи 2, </w:t>
      </w:r>
      <w:r w:rsidR="008E13D4">
        <w:rPr>
          <w:szCs w:val="28"/>
        </w:rPr>
        <w:t>которая</w:t>
      </w:r>
      <w:r w:rsidR="003D425F" w:rsidRPr="008E13D4">
        <w:rPr>
          <w:szCs w:val="28"/>
        </w:rPr>
        <w:t xml:space="preserve"> вступает в силу </w:t>
      </w:r>
      <w:r w:rsidR="00C9783D" w:rsidRPr="008E13D4">
        <w:rPr>
          <w:szCs w:val="28"/>
          <w:lang w:val="en-US"/>
        </w:rPr>
        <w:t>c</w:t>
      </w:r>
      <w:r w:rsidR="00C9783D" w:rsidRPr="008E13D4">
        <w:rPr>
          <w:szCs w:val="28"/>
        </w:rPr>
        <w:t xml:space="preserve"> 1 января 2018 года</w:t>
      </w:r>
      <w:r w:rsidR="00E728FC" w:rsidRPr="008E13D4">
        <w:rPr>
          <w:rFonts w:eastAsia="Calibri"/>
          <w:szCs w:val="28"/>
        </w:rPr>
        <w:t>.</w:t>
      </w:r>
    </w:p>
    <w:p w:rsidR="00A45617" w:rsidRPr="000A119C" w:rsidRDefault="00A45617" w:rsidP="00F857B6">
      <w:pPr>
        <w:ind w:firstLine="0"/>
        <w:rPr>
          <w:szCs w:val="28"/>
        </w:rPr>
      </w:pPr>
    </w:p>
    <w:p w:rsidR="00BE3B30" w:rsidRPr="000A119C" w:rsidRDefault="00BE3B30" w:rsidP="00F857B6">
      <w:pPr>
        <w:ind w:firstLine="0"/>
        <w:rPr>
          <w:szCs w:val="28"/>
        </w:rPr>
      </w:pPr>
      <w:bookmarkStart w:id="0" w:name="_GoBack"/>
      <w:bookmarkEnd w:id="0"/>
    </w:p>
    <w:p w:rsidR="009A4270" w:rsidRDefault="00A6365C" w:rsidP="00F857B6">
      <w:pPr>
        <w:ind w:firstLine="0"/>
        <w:jc w:val="left"/>
        <w:rPr>
          <w:szCs w:val="28"/>
        </w:rPr>
      </w:pPr>
      <w:r w:rsidRPr="000A119C">
        <w:rPr>
          <w:szCs w:val="28"/>
        </w:rPr>
        <w:t xml:space="preserve">Губернатор Алтайского края </w:t>
      </w:r>
      <w:r w:rsidR="00F857B6" w:rsidRPr="000A119C">
        <w:rPr>
          <w:szCs w:val="28"/>
        </w:rPr>
        <w:t xml:space="preserve">       </w:t>
      </w:r>
      <w:r w:rsidR="009A4270" w:rsidRPr="000A119C">
        <w:rPr>
          <w:szCs w:val="28"/>
        </w:rPr>
        <w:t xml:space="preserve">          </w:t>
      </w:r>
      <w:r w:rsidR="00F857B6" w:rsidRPr="000A119C">
        <w:rPr>
          <w:szCs w:val="28"/>
        </w:rPr>
        <w:t xml:space="preserve">                                                 А.Б. </w:t>
      </w:r>
      <w:proofErr w:type="spellStart"/>
      <w:r w:rsidR="00F857B6" w:rsidRPr="000A119C">
        <w:rPr>
          <w:szCs w:val="28"/>
        </w:rPr>
        <w:t>Карлин</w:t>
      </w:r>
      <w:proofErr w:type="spellEnd"/>
    </w:p>
    <w:sectPr w:rsidR="009A4270" w:rsidSect="00A326C2">
      <w:headerReference w:type="first" r:id="rId8"/>
      <w:pgSz w:w="11907" w:h="16840" w:code="9"/>
      <w:pgMar w:top="709" w:right="567" w:bottom="851" w:left="1701" w:header="425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350" w:rsidRDefault="00530350" w:rsidP="0081140C">
      <w:r>
        <w:separator/>
      </w:r>
    </w:p>
  </w:endnote>
  <w:endnote w:type="continuationSeparator" w:id="0">
    <w:p w:rsidR="00530350" w:rsidRDefault="00530350" w:rsidP="00811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350" w:rsidRDefault="00530350" w:rsidP="0081140C">
      <w:r>
        <w:separator/>
      </w:r>
    </w:p>
  </w:footnote>
  <w:footnote w:type="continuationSeparator" w:id="0">
    <w:p w:rsidR="00530350" w:rsidRDefault="00530350" w:rsidP="008114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19C" w:rsidRPr="007E5B5A" w:rsidRDefault="007E5B5A">
    <w:pPr>
      <w:pStyle w:val="a3"/>
    </w:pPr>
    <w:r>
      <w:t xml:space="preserve">                                                                                                                             Новая редакция к вопросу № 10</w:t>
    </w:r>
  </w:p>
  <w:p w:rsidR="000A119C" w:rsidRPr="000A119C" w:rsidRDefault="000A119C">
    <w:pPr>
      <w:pStyle w:val="a3"/>
    </w:pPr>
  </w:p>
  <w:p w:rsidR="000A119C" w:rsidRPr="000A119C" w:rsidRDefault="000A119C" w:rsidP="000A119C">
    <w:pPr>
      <w:pStyle w:val="a3"/>
      <w:tabs>
        <w:tab w:val="clear" w:pos="4153"/>
        <w:tab w:val="clear" w:pos="8306"/>
        <w:tab w:val="left" w:pos="169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BD3CBC"/>
    <w:multiLevelType w:val="hybridMultilevel"/>
    <w:tmpl w:val="21E265A0"/>
    <w:lvl w:ilvl="0" w:tplc="004E30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2276586"/>
    <w:multiLevelType w:val="hybridMultilevel"/>
    <w:tmpl w:val="97BED3D0"/>
    <w:lvl w:ilvl="0" w:tplc="6F8E31B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6D05BF2"/>
    <w:multiLevelType w:val="hybridMultilevel"/>
    <w:tmpl w:val="3E269DA6"/>
    <w:lvl w:ilvl="0" w:tplc="7ACC66E4">
      <w:start w:val="1"/>
      <w:numFmt w:val="decimal"/>
      <w:lvlText w:val="%1."/>
      <w:lvlJc w:val="left"/>
      <w:pPr>
        <w:ind w:left="2193" w:hanging="12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31A"/>
    <w:rsid w:val="00065D82"/>
    <w:rsid w:val="00070B0C"/>
    <w:rsid w:val="000A119C"/>
    <w:rsid w:val="000E751F"/>
    <w:rsid w:val="00104D45"/>
    <w:rsid w:val="0011125C"/>
    <w:rsid w:val="001319EE"/>
    <w:rsid w:val="00156ED1"/>
    <w:rsid w:val="00173E46"/>
    <w:rsid w:val="00197908"/>
    <w:rsid w:val="001D3034"/>
    <w:rsid w:val="001D5A3E"/>
    <w:rsid w:val="0020658A"/>
    <w:rsid w:val="0024502A"/>
    <w:rsid w:val="002C20E7"/>
    <w:rsid w:val="002D15D3"/>
    <w:rsid w:val="002D7C22"/>
    <w:rsid w:val="002F50F5"/>
    <w:rsid w:val="0034162E"/>
    <w:rsid w:val="00341867"/>
    <w:rsid w:val="003B0652"/>
    <w:rsid w:val="003D1F53"/>
    <w:rsid w:val="003D2FD7"/>
    <w:rsid w:val="003D31E6"/>
    <w:rsid w:val="003D3219"/>
    <w:rsid w:val="003D425F"/>
    <w:rsid w:val="00427A19"/>
    <w:rsid w:val="00440BE8"/>
    <w:rsid w:val="00443106"/>
    <w:rsid w:val="00451BD5"/>
    <w:rsid w:val="00487BF8"/>
    <w:rsid w:val="004C7E2A"/>
    <w:rsid w:val="004E1CA0"/>
    <w:rsid w:val="004F6C29"/>
    <w:rsid w:val="00515B03"/>
    <w:rsid w:val="00520BB0"/>
    <w:rsid w:val="00530350"/>
    <w:rsid w:val="00561C2B"/>
    <w:rsid w:val="00562851"/>
    <w:rsid w:val="00582FD4"/>
    <w:rsid w:val="00583F2D"/>
    <w:rsid w:val="005912E2"/>
    <w:rsid w:val="005A41D7"/>
    <w:rsid w:val="005A71A0"/>
    <w:rsid w:val="0060222A"/>
    <w:rsid w:val="00607C46"/>
    <w:rsid w:val="006C608C"/>
    <w:rsid w:val="006E53F9"/>
    <w:rsid w:val="00706541"/>
    <w:rsid w:val="0072241A"/>
    <w:rsid w:val="007269A3"/>
    <w:rsid w:val="00755559"/>
    <w:rsid w:val="00793631"/>
    <w:rsid w:val="007A56A6"/>
    <w:rsid w:val="007B71D3"/>
    <w:rsid w:val="007E5B5A"/>
    <w:rsid w:val="00801DDA"/>
    <w:rsid w:val="0081140C"/>
    <w:rsid w:val="00832510"/>
    <w:rsid w:val="00843B19"/>
    <w:rsid w:val="00847422"/>
    <w:rsid w:val="0085709C"/>
    <w:rsid w:val="00871ED7"/>
    <w:rsid w:val="008B6E02"/>
    <w:rsid w:val="008C0B82"/>
    <w:rsid w:val="008E0B5A"/>
    <w:rsid w:val="008E13D4"/>
    <w:rsid w:val="008E6480"/>
    <w:rsid w:val="00907127"/>
    <w:rsid w:val="00931B48"/>
    <w:rsid w:val="009770FA"/>
    <w:rsid w:val="009801EC"/>
    <w:rsid w:val="009931D9"/>
    <w:rsid w:val="009A4270"/>
    <w:rsid w:val="009E318A"/>
    <w:rsid w:val="009E4F79"/>
    <w:rsid w:val="009F5B37"/>
    <w:rsid w:val="009F69B4"/>
    <w:rsid w:val="00A10D55"/>
    <w:rsid w:val="00A326C2"/>
    <w:rsid w:val="00A45617"/>
    <w:rsid w:val="00A6365C"/>
    <w:rsid w:val="00A87FBD"/>
    <w:rsid w:val="00AD0114"/>
    <w:rsid w:val="00B13D21"/>
    <w:rsid w:val="00B32177"/>
    <w:rsid w:val="00B5686C"/>
    <w:rsid w:val="00B64F3C"/>
    <w:rsid w:val="00B84472"/>
    <w:rsid w:val="00BB4C57"/>
    <w:rsid w:val="00BE0090"/>
    <w:rsid w:val="00BE3B30"/>
    <w:rsid w:val="00C1433E"/>
    <w:rsid w:val="00C41A89"/>
    <w:rsid w:val="00C5131A"/>
    <w:rsid w:val="00C55894"/>
    <w:rsid w:val="00C706F6"/>
    <w:rsid w:val="00C9783D"/>
    <w:rsid w:val="00CB78BC"/>
    <w:rsid w:val="00D06BBD"/>
    <w:rsid w:val="00D14AFE"/>
    <w:rsid w:val="00D8359C"/>
    <w:rsid w:val="00DC00A3"/>
    <w:rsid w:val="00E0222B"/>
    <w:rsid w:val="00E04E0C"/>
    <w:rsid w:val="00E05184"/>
    <w:rsid w:val="00E51A60"/>
    <w:rsid w:val="00E61B33"/>
    <w:rsid w:val="00E728FC"/>
    <w:rsid w:val="00E77404"/>
    <w:rsid w:val="00E84308"/>
    <w:rsid w:val="00E94321"/>
    <w:rsid w:val="00E9686F"/>
    <w:rsid w:val="00EB01F0"/>
    <w:rsid w:val="00EC09BF"/>
    <w:rsid w:val="00F13474"/>
    <w:rsid w:val="00F224B0"/>
    <w:rsid w:val="00F424F7"/>
    <w:rsid w:val="00F51B53"/>
    <w:rsid w:val="00F54606"/>
    <w:rsid w:val="00F554ED"/>
    <w:rsid w:val="00F857B6"/>
    <w:rsid w:val="00F94A87"/>
    <w:rsid w:val="00FA0A6A"/>
    <w:rsid w:val="00FA4A81"/>
    <w:rsid w:val="00FC1074"/>
    <w:rsid w:val="00FC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3553"/>
    <o:shapelayout v:ext="edit">
      <o:idmap v:ext="edit" data="1"/>
    </o:shapelayout>
  </w:shapeDefaults>
  <w:decimalSymbol w:val=","/>
  <w:listSeparator w:val=";"/>
  <w15:docId w15:val="{B9BD1143-C8A7-4FCA-82F3-678D619E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31A"/>
    <w:pPr>
      <w:ind w:firstLine="720"/>
      <w:jc w:val="both"/>
    </w:pPr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rsid w:val="00C5131A"/>
    <w:pPr>
      <w:keepNext/>
      <w:jc w:val="center"/>
      <w:outlineLvl w:val="0"/>
    </w:pPr>
    <w:rPr>
      <w:b/>
      <w:sz w:val="20"/>
    </w:rPr>
  </w:style>
  <w:style w:type="paragraph" w:styleId="5">
    <w:name w:val="heading 5"/>
    <w:basedOn w:val="a"/>
    <w:next w:val="a"/>
    <w:link w:val="50"/>
    <w:uiPriority w:val="9"/>
    <w:qFormat/>
    <w:rsid w:val="00C5131A"/>
    <w:pPr>
      <w:keepNext/>
      <w:keepLines/>
      <w:spacing w:before="200"/>
      <w:outlineLvl w:val="4"/>
    </w:pPr>
    <w:rPr>
      <w:rFonts w:ascii="Cambria" w:hAnsi="Cambria"/>
      <w:color w:val="243F6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5131A"/>
    <w:rPr>
      <w:rFonts w:eastAsia="Times New Roman"/>
      <w:b/>
      <w:szCs w:val="20"/>
      <w:lang w:eastAsia="ru-RU"/>
    </w:rPr>
  </w:style>
  <w:style w:type="paragraph" w:styleId="a3">
    <w:name w:val="header"/>
    <w:basedOn w:val="a"/>
    <w:link w:val="a4"/>
    <w:uiPriority w:val="99"/>
    <w:rsid w:val="00C5131A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link w:val="a3"/>
    <w:uiPriority w:val="99"/>
    <w:rsid w:val="00C5131A"/>
    <w:rPr>
      <w:rFonts w:eastAsia="Times New Roman"/>
      <w:szCs w:val="20"/>
      <w:lang w:eastAsia="ru-RU"/>
    </w:rPr>
  </w:style>
  <w:style w:type="paragraph" w:styleId="a5">
    <w:name w:val="Body Text Indent"/>
    <w:basedOn w:val="a"/>
    <w:link w:val="a6"/>
    <w:rsid w:val="00C5131A"/>
    <w:pPr>
      <w:spacing w:line="168" w:lineRule="auto"/>
    </w:pPr>
    <w:rPr>
      <w:sz w:val="20"/>
    </w:rPr>
  </w:style>
  <w:style w:type="character" w:customStyle="1" w:styleId="a6">
    <w:name w:val="Основной текст с отступом Знак"/>
    <w:link w:val="a5"/>
    <w:rsid w:val="00C5131A"/>
    <w:rPr>
      <w:rFonts w:eastAsia="Times New Roman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C5131A"/>
    <w:rPr>
      <w:rFonts w:ascii="Cambria" w:eastAsia="Times New Roman" w:hAnsi="Cambria" w:cs="Times New Roman"/>
      <w:color w:val="243F6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C5164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C5164"/>
    <w:rPr>
      <w:rFonts w:ascii="Tahoma" w:eastAsia="Times New Roman" w:hAnsi="Tahoma" w:cs="Tahoma"/>
      <w:sz w:val="16"/>
      <w:szCs w:val="16"/>
    </w:rPr>
  </w:style>
  <w:style w:type="character" w:styleId="a9">
    <w:name w:val="Hyperlink"/>
    <w:uiPriority w:val="99"/>
    <w:unhideWhenUsed/>
    <w:rsid w:val="009A4270"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81140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81140C"/>
    <w:rPr>
      <w:rFonts w:eastAsia="Times New Roman"/>
      <w:sz w:val="28"/>
    </w:rPr>
  </w:style>
  <w:style w:type="paragraph" w:customStyle="1" w:styleId="ConsPlusNormal">
    <w:name w:val="ConsPlusNormal"/>
    <w:rsid w:val="00582FD4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rsid w:val="00582FD4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ravo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AKZS</Company>
  <LinksUpToDate>false</LinksUpToDate>
  <CharactersWithSpaces>2054</CharactersWithSpaces>
  <SharedDoc>false</SharedDoc>
  <HLinks>
    <vt:vector size="6" baseType="variant"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Олеся Сергеевна Ляпина</cp:lastModifiedBy>
  <cp:revision>5</cp:revision>
  <cp:lastPrinted>2017-11-22T03:29:00Z</cp:lastPrinted>
  <dcterms:created xsi:type="dcterms:W3CDTF">2017-11-21T09:49:00Z</dcterms:created>
  <dcterms:modified xsi:type="dcterms:W3CDTF">2017-11-22T03:40:00Z</dcterms:modified>
</cp:coreProperties>
</file>